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4CD" w:rsidRDefault="008A25E9" w:rsidP="00324460">
      <w:pPr>
        <w:ind w:right="685"/>
        <w:rPr>
          <w:rFonts w:ascii="Arial" w:eastAsia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806450" cy="8191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5E9" w:rsidRDefault="008A25E9">
      <w:pP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98425</wp:posOffset>
                </wp:positionV>
                <wp:extent cx="5924550" cy="52387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B04CD" w:rsidRDefault="00995364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Annexe n°</w:t>
                            </w:r>
                            <w:r w:rsidR="008A25E9">
                              <w:rPr>
                                <w:b/>
                                <w:color w:val="000000"/>
                                <w:sz w:val="32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 de l’acte d’engagement relative à la clause sociale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.55pt;margin-top:7.75pt;width:466.5pt;height:41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HGLJQIAAFcEAAAOAAAAZHJzL2Uyb0RvYy54bWysVNuO0zAQfUfiHyy/06SlYbdR0xXasghp&#10;BRULHzC1ncSSb9huk/49Y7f0Ag9IiD6448xk5sw5M1k+jFqRvfBBWtPQ6aSkRBhmuTRdQ79/e3pz&#10;T0mIYDgoa0RDDyLQh9XrV8vB1WJme6u48ASTmFAPrqF9jK4uisB6oSFMrBMGna31GiJefVdwDwNm&#10;16qYleW7YrCeO2+ZCAGfro9Ousr521aw+KVtg4hENRSxxXz6fG7TWayWUHceXC/ZCQb8AwoN0mDR&#10;c6o1RCA7L/9IpSXzNtg2TpjVhW1byUTuAbuZlr9189KDE7kXJCe4M03h/6Vln/cbTyRH7SgxoFGi&#10;r0gamE4JMk30DC7UGPXiNv50C2imXsfW6/SPXZAxU3o4UyrGSBg+rBazeVUh8wx91ezt/V2VkhaX&#10;t50P8aOwmiSjoR6rZyZh/xziMfRXSCoWrJL8SSqVL2lMxKPyZA8osIoZMSa/iVKGDA1dVLMKYQAO&#10;Wasgoqkdth1Ml8vdvBF8tz1nLfPvhPomLOFaQ+iP1bMrhUHt7c7wbPUC+AfDSTw4pNbgDtAEJmhK&#10;lMCNQSPHRZDq73HYmTLIXtLkqEKy4rgdMUkyt5YfUM/g2JNEcM8Q4gY8TjSqO+CUY8EfO/AIQn0y&#10;OEaL6TyxEvNlXt2VqJS/9myvPWBYb3F5kLyj+RjzKqWWjX2/i7aVWbILlBNYnN4s+mnT0npc33PU&#10;5Xuw+gkAAP//AwBQSwMEFAAGAAgAAAAhACwlzm3bAAAABwEAAA8AAABkcnMvZG93bnJldi54bWxM&#10;jstOwzAQRfdI/IM1ldhRu4hCCXEqQGKL1IdEu3PiaRI1Hkex0zp/z7CC3dyH7px8nVwnLjiE1pOG&#10;xVyBQKq8banWsN993q9AhGjIms4TapgwwLq4vclNZv2VNnjZxlrwCIXMaGhi7DMpQ9WgM2HueyTO&#10;Tn5wJrIcamkHc+Vx18kHpZ6kMy3xh8b0+NFgdd6OTsPxO7XvkxoOaVOe3X46fB3radT6bpbeXkFE&#10;TPGvDL/4jA4FM5V+JBtEp+F5wUW2l0sQHL88KjZKPlYKZJHL//zFDwAAAP//AwBQSwECLQAUAAYA&#10;CAAAACEAtoM4kv4AAADhAQAAEwAAAAAAAAAAAAAAAAAAAAAAW0NvbnRlbnRfVHlwZXNdLnhtbFBL&#10;AQItABQABgAIAAAAIQA4/SH/1gAAAJQBAAALAAAAAAAAAAAAAAAAAC8BAABfcmVscy8ucmVsc1BL&#10;AQItABQABgAIAAAAIQBvYHGLJQIAAFcEAAAOAAAAAAAAAAAAAAAAAC4CAABkcnMvZTJvRG9jLnht&#10;bFBLAQItABQABgAIAAAAIQAsJc5t2wAAAAcBAAAPAAAAAAAAAAAAAAAAAH8EAABkcnMvZG93bnJl&#10;di54bWxQSwUGAAAAAAQABADzAAAAhw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2B04CD" w:rsidRDefault="00995364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Annexe n°</w:t>
                      </w:r>
                      <w:r w:rsidR="008A25E9">
                        <w:rPr>
                          <w:b/>
                          <w:color w:val="000000"/>
                          <w:sz w:val="32"/>
                        </w:rPr>
                        <w:t>2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 de l’acte d’engagement relative à la clause sociale</w:t>
                      </w:r>
                    </w:p>
                  </w:txbxContent>
                </v:textbox>
              </v:rect>
            </w:pict>
          </mc:Fallback>
        </mc:AlternateContent>
      </w:r>
    </w:p>
    <w:p w:rsidR="008A25E9" w:rsidRDefault="008A25E9">
      <w:pPr>
        <w:rPr>
          <w:rFonts w:ascii="Arial" w:eastAsia="Arial" w:hAnsi="Arial" w:cs="Arial"/>
        </w:rPr>
      </w:pPr>
    </w:p>
    <w:p w:rsidR="008A25E9" w:rsidRDefault="008A25E9">
      <w:pPr>
        <w:rPr>
          <w:rFonts w:ascii="Arial" w:eastAsia="Arial" w:hAnsi="Arial" w:cs="Arial"/>
        </w:rPr>
      </w:pPr>
    </w:p>
    <w:p w:rsidR="00E75609" w:rsidRDefault="00E75609">
      <w:pPr>
        <w:rPr>
          <w:rFonts w:ascii="Arial" w:eastAsia="Arial" w:hAnsi="Arial" w:cs="Arial"/>
        </w:rPr>
      </w:pPr>
    </w:p>
    <w:p w:rsidR="002B04CD" w:rsidRDefault="00995364" w:rsidP="00E7560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soussigné (e), </w:t>
      </w:r>
      <w:r w:rsidRPr="008A25E9">
        <w:rPr>
          <w:rFonts w:ascii="Arial" w:eastAsia="Arial" w:hAnsi="Arial" w:cs="Arial"/>
          <w:i/>
          <w:sz w:val="18"/>
          <w:szCs w:val="18"/>
          <w:highlight w:val="yellow"/>
        </w:rPr>
        <w:t>NOM DE L’ENTREPRISE</w:t>
      </w:r>
      <w:r>
        <w:rPr>
          <w:rFonts w:ascii="Arial" w:eastAsia="Arial" w:hAnsi="Arial" w:cs="Arial"/>
        </w:rPr>
        <w:t xml:space="preserve">, représenté (e) par </w:t>
      </w:r>
      <w:r w:rsidRPr="008A25E9">
        <w:rPr>
          <w:rFonts w:ascii="Arial" w:eastAsia="Arial" w:hAnsi="Arial" w:cs="Arial"/>
          <w:i/>
          <w:sz w:val="18"/>
          <w:szCs w:val="18"/>
          <w:highlight w:val="yellow"/>
        </w:rPr>
        <w:t>NOM PRENOM</w:t>
      </w:r>
      <w:r>
        <w:rPr>
          <w:rFonts w:ascii="Arial" w:eastAsia="Arial" w:hAnsi="Arial" w:cs="Arial"/>
        </w:rPr>
        <w:t xml:space="preserve"> en qualité de </w:t>
      </w:r>
      <w:r>
        <w:rPr>
          <w:rFonts w:ascii="Arial" w:eastAsia="Arial" w:hAnsi="Arial" w:cs="Arial"/>
          <w:highlight w:val="yellow"/>
        </w:rPr>
        <w:t>XXXX</w:t>
      </w:r>
      <w:r>
        <w:rPr>
          <w:rFonts w:ascii="Arial" w:eastAsia="Arial" w:hAnsi="Arial" w:cs="Arial"/>
        </w:rPr>
        <w:t>,</w:t>
      </w:r>
      <w:r w:rsidR="009C0D38">
        <w:rPr>
          <w:rFonts w:ascii="Arial" w:eastAsia="Arial" w:hAnsi="Arial" w:cs="Arial"/>
        </w:rPr>
        <w:t xml:space="preserve"> </w:t>
      </w:r>
    </w:p>
    <w:p w:rsidR="007B1EDC" w:rsidRPr="007B1EDC" w:rsidRDefault="00995364" w:rsidP="007B1EDC">
      <w:pPr>
        <w:spacing w:before="1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DECLARE avoir pris connaissance du Règlement de Consultation </w:t>
      </w:r>
      <w:r w:rsidR="008A25E9">
        <w:rPr>
          <w:rFonts w:ascii="Arial" w:eastAsia="Arial" w:hAnsi="Arial" w:cs="Arial"/>
        </w:rPr>
        <w:t>de l’accord cadre ayant pour objet</w:t>
      </w:r>
      <w:r w:rsidR="007B1EDC">
        <w:rPr>
          <w:rFonts w:ascii="Arial" w:eastAsia="Arial" w:hAnsi="Arial" w:cs="Arial"/>
        </w:rPr>
        <w:t> : c</w:t>
      </w:r>
      <w:r w:rsidR="007B1EDC" w:rsidRPr="007B1EDC">
        <w:rPr>
          <w:rFonts w:ascii="Arial" w:eastAsia="Arial" w:hAnsi="Arial" w:cs="Arial"/>
        </w:rPr>
        <w:t>ollecte / transport / élimination des Déchets d’Activités de Soins à Risques Infectieux (DASRI) et assimilés produits par les services et unités de recherche de la Délégation Régionale CNRS Ile-de-France Gif-sur-Yvette (DR4) et achat / location d’emballages DASRI.</w:t>
      </w:r>
    </w:p>
    <w:p w:rsidR="008A25E9" w:rsidRDefault="008A25E9" w:rsidP="00E75609">
      <w:pPr>
        <w:jc w:val="both"/>
        <w:rPr>
          <w:rFonts w:ascii="Arial" w:eastAsia="Arial" w:hAnsi="Arial" w:cs="Arial"/>
        </w:rPr>
      </w:pPr>
    </w:p>
    <w:p w:rsidR="002B04CD" w:rsidRDefault="00995364" w:rsidP="00E75609">
      <w:pPr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et</w:t>
      </w:r>
      <w:proofErr w:type="gramEnd"/>
      <w:r>
        <w:rPr>
          <w:rFonts w:ascii="Arial" w:eastAsia="Arial" w:hAnsi="Arial" w:cs="Arial"/>
        </w:rPr>
        <w:t xml:space="preserve"> des dispositions relatives à l’action obligatoire d’insertion professionnelle en faveur de personnes rencontrant des difficultés sociales ou professionnelles particulières.</w:t>
      </w:r>
    </w:p>
    <w:p w:rsidR="007B1EDC" w:rsidRDefault="00995364" w:rsidP="00E503B2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 w:rsidRPr="00E503B2">
        <w:rPr>
          <w:rFonts w:ascii="Arial" w:eastAsia="Arial" w:hAnsi="Arial" w:cs="Arial"/>
        </w:rPr>
        <w:t xml:space="preserve">M’ENGAGE, si je suis déclaré attributaire </w:t>
      </w:r>
      <w:r w:rsidR="00E75609" w:rsidRPr="00E503B2">
        <w:rPr>
          <w:rFonts w:ascii="Arial" w:eastAsia="Arial" w:hAnsi="Arial" w:cs="Arial"/>
        </w:rPr>
        <w:t>de l’accord cadre</w:t>
      </w:r>
      <w:bookmarkStart w:id="0" w:name="_Hlk121515760"/>
      <w:r w:rsidR="00E91B0F" w:rsidRPr="00E503B2">
        <w:rPr>
          <w:rFonts w:ascii="Arial" w:eastAsia="Arial" w:hAnsi="Arial" w:cs="Arial"/>
        </w:rPr>
        <w:t xml:space="preserve"> </w:t>
      </w:r>
      <w:bookmarkEnd w:id="0"/>
      <w:r w:rsidRPr="00E503B2">
        <w:rPr>
          <w:rFonts w:ascii="Arial" w:eastAsia="Arial" w:hAnsi="Arial" w:cs="Arial"/>
        </w:rPr>
        <w:t xml:space="preserve">à réaliser l’engagement d’insertion prévu à </w:t>
      </w:r>
      <w:r w:rsidRPr="007B1EDC">
        <w:rPr>
          <w:rFonts w:ascii="Arial" w:eastAsia="Arial" w:hAnsi="Arial" w:cs="Arial"/>
        </w:rPr>
        <w:t xml:space="preserve">l’article </w:t>
      </w:r>
      <w:r w:rsidR="00E75609" w:rsidRPr="007B1EDC">
        <w:rPr>
          <w:rFonts w:ascii="Arial" w:eastAsia="Arial" w:hAnsi="Arial" w:cs="Arial"/>
        </w:rPr>
        <w:t>1</w:t>
      </w:r>
      <w:r w:rsidR="007B1EDC" w:rsidRPr="007B1EDC">
        <w:rPr>
          <w:rFonts w:ascii="Arial" w:eastAsia="Arial" w:hAnsi="Arial" w:cs="Arial"/>
        </w:rPr>
        <w:t>1</w:t>
      </w:r>
      <w:r w:rsidRPr="007B1EDC">
        <w:rPr>
          <w:rFonts w:ascii="Arial" w:eastAsia="Arial" w:hAnsi="Arial" w:cs="Arial"/>
        </w:rPr>
        <w:t xml:space="preserve"> du CCAP</w:t>
      </w:r>
      <w:r w:rsidR="008A25E9" w:rsidRPr="00E503B2">
        <w:rPr>
          <w:rFonts w:ascii="Arial" w:eastAsia="Arial" w:hAnsi="Arial" w:cs="Arial"/>
        </w:rPr>
        <w:t xml:space="preserve"> </w:t>
      </w:r>
    </w:p>
    <w:p w:rsidR="007B1EDC" w:rsidRPr="007B1EDC" w:rsidRDefault="007B1EDC" w:rsidP="007B1EDC">
      <w:pPr>
        <w:pStyle w:val="Paragraphedeliste"/>
        <w:numPr>
          <w:ilvl w:val="1"/>
          <w:numId w:val="2"/>
        </w:numPr>
        <w:tabs>
          <w:tab w:val="left" w:pos="1896"/>
        </w:tabs>
        <w:spacing w:before="120" w:after="0" w:line="240" w:lineRule="auto"/>
        <w:jc w:val="both"/>
        <w:rPr>
          <w:rFonts w:ascii="Arial" w:eastAsia="Arial" w:hAnsi="Arial" w:cs="Arial"/>
        </w:rPr>
      </w:pPr>
      <w:r w:rsidRPr="007B1EDC">
        <w:rPr>
          <w:rFonts w:ascii="Arial" w:eastAsia="Arial" w:hAnsi="Arial" w:cs="Arial"/>
        </w:rPr>
        <w:t xml:space="preserve">100 heures d'insertion, pour la durée totale de l’accord cadre </w:t>
      </w:r>
    </w:p>
    <w:p w:rsidR="007B1EDC" w:rsidRPr="007B1EDC" w:rsidRDefault="007B1EDC" w:rsidP="007B1EDC">
      <w:pPr>
        <w:pStyle w:val="Paragraphedeliste"/>
        <w:numPr>
          <w:ilvl w:val="1"/>
          <w:numId w:val="2"/>
        </w:numPr>
        <w:tabs>
          <w:tab w:val="left" w:pos="1896"/>
        </w:tabs>
        <w:spacing w:before="120" w:after="0" w:line="240" w:lineRule="auto"/>
        <w:jc w:val="both"/>
        <w:rPr>
          <w:rFonts w:ascii="Arial" w:eastAsia="Arial" w:hAnsi="Arial" w:cs="Arial"/>
        </w:rPr>
      </w:pPr>
      <w:proofErr w:type="gramStart"/>
      <w:r w:rsidRPr="007B1EDC">
        <w:rPr>
          <w:rFonts w:ascii="Arial" w:eastAsia="Arial" w:hAnsi="Arial" w:cs="Arial"/>
        </w:rPr>
        <w:t>la</w:t>
      </w:r>
      <w:proofErr w:type="gramEnd"/>
      <w:r w:rsidRPr="007B1EDC">
        <w:rPr>
          <w:rFonts w:ascii="Arial" w:eastAsia="Arial" w:hAnsi="Arial" w:cs="Arial"/>
        </w:rPr>
        <w:t xml:space="preserve"> réalisation d'au moins une journée découverte métier un fois par an, </w:t>
      </w:r>
    </w:p>
    <w:p w:rsidR="007B1EDC" w:rsidRPr="007B1EDC" w:rsidRDefault="007B1EDC" w:rsidP="007B1EDC">
      <w:pPr>
        <w:pStyle w:val="Paragraphedeliste"/>
        <w:numPr>
          <w:ilvl w:val="1"/>
          <w:numId w:val="2"/>
        </w:numPr>
        <w:tabs>
          <w:tab w:val="left" w:pos="1896"/>
        </w:tabs>
        <w:spacing w:before="120" w:after="0" w:line="240" w:lineRule="auto"/>
        <w:jc w:val="both"/>
        <w:rPr>
          <w:rFonts w:ascii="Arial" w:eastAsia="Arial" w:hAnsi="Arial" w:cs="Arial"/>
        </w:rPr>
      </w:pPr>
      <w:proofErr w:type="gramStart"/>
      <w:r w:rsidRPr="007B1EDC">
        <w:rPr>
          <w:rFonts w:ascii="Arial" w:eastAsia="Arial" w:hAnsi="Arial" w:cs="Arial"/>
        </w:rPr>
        <w:t>l'accueil</w:t>
      </w:r>
      <w:proofErr w:type="gramEnd"/>
      <w:r w:rsidRPr="007B1EDC">
        <w:rPr>
          <w:rFonts w:ascii="Arial" w:eastAsia="Arial" w:hAnsi="Arial" w:cs="Arial"/>
        </w:rPr>
        <w:t xml:space="preserve"> d'un stagiaire à raison d'une à deux semaines par an pour un stage de découverte métier.</w:t>
      </w:r>
    </w:p>
    <w:p w:rsidR="00E75609" w:rsidRPr="00E75609" w:rsidRDefault="00E75609" w:rsidP="00E75609">
      <w:pPr>
        <w:pStyle w:val="Paragraphedeliste"/>
        <w:jc w:val="both"/>
        <w:rPr>
          <w:rFonts w:ascii="Arial" w:eastAsia="Arial" w:hAnsi="Arial" w:cs="Arial"/>
        </w:rPr>
      </w:pPr>
      <w:bookmarkStart w:id="1" w:name="_GoBack"/>
      <w:bookmarkEnd w:id="1"/>
    </w:p>
    <w:p w:rsidR="008A25E9" w:rsidRDefault="00995364" w:rsidP="00E75609">
      <w:pPr>
        <w:pStyle w:val="Paragraphedeliste"/>
        <w:numPr>
          <w:ilvl w:val="0"/>
          <w:numId w:val="2"/>
        </w:numPr>
        <w:jc w:val="both"/>
        <w:rPr>
          <w:rFonts w:ascii="Arial" w:eastAsia="Arial" w:hAnsi="Arial" w:cs="Arial"/>
        </w:rPr>
      </w:pPr>
      <w:r w:rsidRPr="00E75609">
        <w:rPr>
          <w:rFonts w:ascii="Arial" w:eastAsia="Arial" w:hAnsi="Arial" w:cs="Arial"/>
        </w:rPr>
        <w:t>M’ENGAGE à fournir à la demande de la MEIF PARIS SACLAY</w:t>
      </w:r>
      <w:r w:rsidR="008A25E9">
        <w:rPr>
          <w:rFonts w:ascii="Arial" w:eastAsia="Arial" w:hAnsi="Arial" w:cs="Arial"/>
        </w:rPr>
        <w:t xml:space="preserve"> et dans le délai qui me sera imparti,</w:t>
      </w:r>
      <w:r w:rsidRPr="00E75609">
        <w:rPr>
          <w:rFonts w:ascii="Arial" w:eastAsia="Arial" w:hAnsi="Arial" w:cs="Arial"/>
        </w:rPr>
        <w:t xml:space="preserve"> tou</w:t>
      </w:r>
      <w:r w:rsidR="008A25E9">
        <w:rPr>
          <w:rFonts w:ascii="Arial" w:eastAsia="Arial" w:hAnsi="Arial" w:cs="Arial"/>
        </w:rPr>
        <w:t>te</w:t>
      </w:r>
      <w:r w:rsidRPr="00E75609">
        <w:rPr>
          <w:rFonts w:ascii="Arial" w:eastAsia="Arial" w:hAnsi="Arial" w:cs="Arial"/>
        </w:rPr>
        <w:t xml:space="preserve">s </w:t>
      </w:r>
      <w:r w:rsidR="008A25E9">
        <w:rPr>
          <w:rFonts w:ascii="Arial" w:eastAsia="Arial" w:hAnsi="Arial" w:cs="Arial"/>
        </w:rPr>
        <w:t>informations utiles à l’appréciation de la réalisation de l’action d’insertion.</w:t>
      </w:r>
    </w:p>
    <w:p w:rsidR="008A25E9" w:rsidRPr="008A25E9" w:rsidRDefault="008A25E9" w:rsidP="008A25E9">
      <w:pPr>
        <w:pStyle w:val="Paragraphedeliste"/>
        <w:rPr>
          <w:rFonts w:ascii="Arial" w:eastAsia="Arial" w:hAnsi="Arial" w:cs="Arial"/>
        </w:rPr>
      </w:pPr>
    </w:p>
    <w:p w:rsidR="008A25E9" w:rsidRPr="008A25E9" w:rsidRDefault="008A25E9" w:rsidP="008A25E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 w:rsidRPr="008A25E9">
        <w:rPr>
          <w:rFonts w:ascii="Arial" w:eastAsia="Arial" w:hAnsi="Arial" w:cs="Arial"/>
        </w:rPr>
        <w:t>M’ENGAGE à transmettre à la demande de la MEIF Paris-Saclay tous les renseignements relatifs à la mise en œuvre de l’action selon un tableau transmis par la MEIF Paris-Saclay préalablement (nombres d’heures de travail effectives, mise en place d’un tutorat, fiche de poste, type de contrat …)</w:t>
      </w:r>
    </w:p>
    <w:p w:rsidR="002B04CD" w:rsidRDefault="002B04CD" w:rsidP="00E75609">
      <w:pPr>
        <w:jc w:val="both"/>
        <w:rPr>
          <w:rFonts w:ascii="Arial" w:eastAsia="Arial" w:hAnsi="Arial" w:cs="Arial"/>
        </w:rPr>
      </w:pPr>
    </w:p>
    <w:p w:rsidR="002B04CD" w:rsidRDefault="00995364" w:rsidP="00E7560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Dans l’hypothèse où je ferais appel à des sous – traitants : </w:t>
      </w:r>
    </w:p>
    <w:p w:rsidR="002B04CD" w:rsidRDefault="00995364" w:rsidP="00E756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faire figurer l’obligation d’insertion professionnelle dans les contrats de sous-traitance, </w:t>
      </w:r>
    </w:p>
    <w:p w:rsidR="002B04CD" w:rsidRDefault="00995364" w:rsidP="00E756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M’engage à préciser clairement les engagements d’embauche des sous-traitants en nombre d’heures de travail réservées à des personnes en cursus d’insertion, </w:t>
      </w:r>
    </w:p>
    <w:p w:rsidR="002B04CD" w:rsidRDefault="00995364" w:rsidP="00E756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M’engage à informer la MEIF PARIS SACLAY de l’identité des sous – traitants ainsi que de l’engagement d’embauche contractualisé entre les sous-traitants et moi – même.</w:t>
      </w:r>
    </w:p>
    <w:p w:rsidR="002B04CD" w:rsidRDefault="002B04CD" w:rsidP="008A25E9">
      <w:pPr>
        <w:rPr>
          <w:rFonts w:ascii="Arial" w:eastAsia="Arial" w:hAnsi="Arial" w:cs="Arial"/>
        </w:rPr>
      </w:pPr>
    </w:p>
    <w:p w:rsidR="008A25E9" w:rsidRDefault="008A25E9" w:rsidP="008A25E9">
      <w:pPr>
        <w:rPr>
          <w:rFonts w:ascii="Arial" w:eastAsia="Arial" w:hAnsi="Arial" w:cs="Arial"/>
        </w:rPr>
      </w:pPr>
    </w:p>
    <w:p w:rsidR="008A25E9" w:rsidRDefault="008A25E9" w:rsidP="008A25E9">
      <w:pPr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Lieu ,</w:t>
      </w:r>
      <w:proofErr w:type="gramEnd"/>
      <w:r>
        <w:rPr>
          <w:rFonts w:ascii="Arial" w:eastAsia="Arial" w:hAnsi="Arial" w:cs="Arial"/>
        </w:rPr>
        <w:t xml:space="preserve"> le </w:t>
      </w:r>
      <w:r w:rsidRPr="00C54929">
        <w:rPr>
          <w:rFonts w:ascii="Arial" w:eastAsia="Arial" w:hAnsi="Arial" w:cs="Arial"/>
          <w:i/>
          <w:sz w:val="16"/>
          <w:szCs w:val="16"/>
        </w:rPr>
        <w:t>JJ MOIS ANNEE</w:t>
      </w:r>
    </w:p>
    <w:p w:rsidR="002B04CD" w:rsidRDefault="00995364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Pour le titulaire </w:t>
      </w:r>
    </w:p>
    <w:p w:rsidR="002B04CD" w:rsidRDefault="00995364">
      <w:pPr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(Signature et cachet) </w:t>
      </w:r>
    </w:p>
    <w:sectPr w:rsidR="002B04CD" w:rsidSect="00324460">
      <w:pgSz w:w="11906" w:h="16838"/>
      <w:pgMar w:top="737" w:right="1134" w:bottom="851" w:left="1134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38EF"/>
    <w:multiLevelType w:val="hybridMultilevel"/>
    <w:tmpl w:val="D8DAAC16"/>
    <w:lvl w:ilvl="0" w:tplc="44A83A1E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D72DC"/>
    <w:multiLevelType w:val="multilevel"/>
    <w:tmpl w:val="82C0862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F0408C5"/>
    <w:multiLevelType w:val="hybridMultilevel"/>
    <w:tmpl w:val="F4E8F128"/>
    <w:lvl w:ilvl="0" w:tplc="6776B212">
      <w:start w:val="5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4CD"/>
    <w:rsid w:val="001C4CE9"/>
    <w:rsid w:val="002B04CD"/>
    <w:rsid w:val="00324460"/>
    <w:rsid w:val="00382D01"/>
    <w:rsid w:val="003B3F39"/>
    <w:rsid w:val="004716B9"/>
    <w:rsid w:val="00683059"/>
    <w:rsid w:val="007B1EDC"/>
    <w:rsid w:val="008A25E9"/>
    <w:rsid w:val="00995364"/>
    <w:rsid w:val="009C0D38"/>
    <w:rsid w:val="00AE667A"/>
    <w:rsid w:val="00B510E8"/>
    <w:rsid w:val="00C54929"/>
    <w:rsid w:val="00CE6FC4"/>
    <w:rsid w:val="00DF5E93"/>
    <w:rsid w:val="00E503B2"/>
    <w:rsid w:val="00E75609"/>
    <w:rsid w:val="00E9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A0D6"/>
  <w15:docId w15:val="{8EFC1CD7-AFE6-4463-99FF-7C7F986F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E75609"/>
    <w:pPr>
      <w:ind w:left="720"/>
      <w:contextualSpacing/>
    </w:pPr>
  </w:style>
  <w:style w:type="paragraph" w:customStyle="1" w:styleId="Default">
    <w:name w:val="Default"/>
    <w:link w:val="DefaultCar"/>
    <w:rsid w:val="00E91B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</w:rPr>
  </w:style>
  <w:style w:type="character" w:customStyle="1" w:styleId="DefaultCar">
    <w:name w:val="Default Car"/>
    <w:link w:val="Default"/>
    <w:rsid w:val="00E91B0F"/>
    <w:rPr>
      <w:rFonts w:ascii="Arial Narrow" w:eastAsia="Times New Roman" w:hAnsi="Arial Narrow" w:cs="Arial Narrow"/>
      <w:color w:val="000000"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locked/>
    <w:rsid w:val="007B1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RIEUX Sylvie</cp:lastModifiedBy>
  <cp:revision>17</cp:revision>
  <dcterms:created xsi:type="dcterms:W3CDTF">2022-12-09T21:36:00Z</dcterms:created>
  <dcterms:modified xsi:type="dcterms:W3CDTF">2026-01-12T13:21:00Z</dcterms:modified>
</cp:coreProperties>
</file>